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376FA" w14:textId="77777777" w:rsidR="005E3121" w:rsidRDefault="005E3121" w:rsidP="005E3121">
      <w:pPr>
        <w:spacing w:after="0" w:line="240" w:lineRule="auto"/>
        <w:jc w:val="center"/>
      </w:pPr>
      <w:r>
        <w:t>Life Sciences Division Meeting</w:t>
      </w:r>
    </w:p>
    <w:p w14:paraId="507848CF" w14:textId="77777777" w:rsidR="005E3121" w:rsidRDefault="005E3121" w:rsidP="005E3121">
      <w:pPr>
        <w:spacing w:after="0" w:line="240" w:lineRule="auto"/>
        <w:jc w:val="center"/>
      </w:pPr>
      <w:r>
        <w:t>University Library</w:t>
      </w:r>
    </w:p>
    <w:p w14:paraId="318E0DEF" w14:textId="77777777" w:rsidR="005E3121" w:rsidRDefault="005E3121" w:rsidP="005E3121">
      <w:pPr>
        <w:spacing w:after="0" w:line="240" w:lineRule="auto"/>
        <w:jc w:val="center"/>
      </w:pPr>
    </w:p>
    <w:p w14:paraId="31B95068" w14:textId="23075174" w:rsidR="005E3121" w:rsidRDefault="005E3121" w:rsidP="005E3121">
      <w:pPr>
        <w:spacing w:after="0" w:line="240" w:lineRule="auto"/>
        <w:jc w:val="center"/>
      </w:pPr>
      <w:r>
        <w:t>Wednesday,</w:t>
      </w:r>
      <w:r w:rsidR="002F1198">
        <w:t xml:space="preserve"> April</w:t>
      </w:r>
      <w:r>
        <w:t xml:space="preserve"> 8, 2023</w:t>
      </w:r>
    </w:p>
    <w:p w14:paraId="2D4E83AB" w14:textId="77777777" w:rsidR="005E3121" w:rsidRDefault="005E3121" w:rsidP="005E3121">
      <w:pPr>
        <w:spacing w:after="0" w:line="240" w:lineRule="auto"/>
        <w:jc w:val="center"/>
      </w:pPr>
      <w:r>
        <w:t xml:space="preserve"> 3:00pm-4:30pm</w:t>
      </w:r>
    </w:p>
    <w:p w14:paraId="381E0173" w14:textId="77777777" w:rsidR="005E3121" w:rsidRDefault="005E3121" w:rsidP="005E3121">
      <w:pPr>
        <w:spacing w:after="0" w:line="240" w:lineRule="auto"/>
        <w:jc w:val="center"/>
      </w:pPr>
      <w:r>
        <w:t>Zoom</w:t>
      </w:r>
    </w:p>
    <w:p w14:paraId="722A79CF" w14:textId="77777777" w:rsidR="005E3121" w:rsidRDefault="005E3121" w:rsidP="005E3121">
      <w:pPr>
        <w:spacing w:after="0" w:line="240" w:lineRule="auto"/>
        <w:jc w:val="center"/>
      </w:pPr>
    </w:p>
    <w:p w14:paraId="628FDCA7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</w:p>
    <w:p w14:paraId="4410E695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</w:p>
    <w:p w14:paraId="576ABBE4" w14:textId="77777777" w:rsidR="005E3121" w:rsidRDefault="005E3121" w:rsidP="005E3121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34B70AE5" w14:textId="77777777" w:rsidR="005E3121" w:rsidRDefault="005E3121" w:rsidP="005E3121">
      <w:pPr>
        <w:spacing w:after="0" w:line="240" w:lineRule="auto"/>
        <w:jc w:val="center"/>
      </w:pPr>
    </w:p>
    <w:p w14:paraId="6D29D0B3" w14:textId="77777777" w:rsidR="005E3121" w:rsidRDefault="005E3121" w:rsidP="005E3121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5E3121" w14:paraId="38717C96" w14:textId="77777777" w:rsidTr="005E3121">
        <w:tc>
          <w:tcPr>
            <w:tcW w:w="4860" w:type="dxa"/>
          </w:tcPr>
          <w:p w14:paraId="7838573D" w14:textId="77777777" w:rsidR="005E3121" w:rsidRDefault="005E3121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2477B4E0" w14:textId="77777777" w:rsidR="005E3121" w:rsidRDefault="005E3121"/>
          <w:p w14:paraId="1F62B6A4" w14:textId="77777777" w:rsidR="005E3121" w:rsidRDefault="005E3121">
            <w:r>
              <w:t xml:space="preserve">Susan Braxton, Prairie Research Institute Librarian </w:t>
            </w:r>
          </w:p>
          <w:p w14:paraId="29056D13" w14:textId="77777777" w:rsidR="005E3121" w:rsidRDefault="005E3121">
            <w:r>
              <w:t xml:space="preserve"> </w:t>
            </w:r>
          </w:p>
          <w:p w14:paraId="50362DEB" w14:textId="77777777" w:rsidR="005E3121" w:rsidRDefault="005E3121">
            <w:r>
              <w:t xml:space="preserve">Peg Burnette, Medical and Biomedicine Librarian; PSED Liaison </w:t>
            </w:r>
          </w:p>
          <w:p w14:paraId="498C7D2B" w14:textId="77777777" w:rsidR="005E3121" w:rsidRDefault="005E3121"/>
          <w:p w14:paraId="2DAAAA92" w14:textId="77777777" w:rsidR="005E3121" w:rsidRDefault="005E3121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075E759D" w14:textId="77777777" w:rsidR="005E3121" w:rsidRDefault="005E3121"/>
          <w:p w14:paraId="4DD2C1F4" w14:textId="77777777" w:rsidR="005E3121" w:rsidRDefault="005E3121">
            <w:r>
              <w:t>Erin Kerby, Veterinary Medicine Librarian</w:t>
            </w:r>
          </w:p>
        </w:tc>
        <w:tc>
          <w:tcPr>
            <w:tcW w:w="5130" w:type="dxa"/>
          </w:tcPr>
          <w:p w14:paraId="29679724" w14:textId="77777777" w:rsidR="005E3121" w:rsidRDefault="005E3121"/>
          <w:p w14:paraId="061E1055" w14:textId="77777777" w:rsidR="005E3121" w:rsidRDefault="005E3121"/>
          <w:p w14:paraId="4A652E99" w14:textId="77777777" w:rsidR="005E3121" w:rsidRDefault="005E3121">
            <w:r>
              <w:t xml:space="preserve">Lucy Moynihan, Staff Liaison </w:t>
            </w:r>
          </w:p>
          <w:p w14:paraId="26B97362" w14:textId="77777777" w:rsidR="005E3121" w:rsidRDefault="005E3121"/>
          <w:p w14:paraId="338C3B3D" w14:textId="77777777" w:rsidR="005E3121" w:rsidRDefault="005E3121">
            <w:r>
              <w:t xml:space="preserve">Janis Shearer, Public Services &amp; Engagement Librarian </w:t>
            </w:r>
          </w:p>
          <w:p w14:paraId="25C95553" w14:textId="77777777" w:rsidR="005E3121" w:rsidRDefault="005E3121"/>
          <w:p w14:paraId="37DB138A" w14:textId="75B1F594" w:rsidR="005E3121" w:rsidRDefault="005E3121">
            <w:r>
              <w:t xml:space="preserve">Kelli Trei, Biosciences Librarian </w:t>
            </w:r>
          </w:p>
          <w:p w14:paraId="6A896C6C" w14:textId="77777777" w:rsidR="005E3121" w:rsidRDefault="005E3121"/>
          <w:p w14:paraId="35115C87" w14:textId="4569F008" w:rsidR="005E3121" w:rsidRDefault="005E3121">
            <w:pPr>
              <w:spacing w:after="0" w:line="240" w:lineRule="auto"/>
            </w:pPr>
            <w:r>
              <w:t>Sarah Williams, Head, Funk Library</w:t>
            </w:r>
            <w:r>
              <w:t xml:space="preserve"> </w:t>
            </w:r>
            <w:r>
              <w:rPr>
                <w:b/>
                <w:bCs/>
                <w:color w:val="00B0F0"/>
              </w:rPr>
              <w:t>(Minutes)</w:t>
            </w:r>
          </w:p>
          <w:p w14:paraId="76177318" w14:textId="77777777" w:rsidR="005E3121" w:rsidRDefault="005E3121"/>
          <w:p w14:paraId="7CA74791" w14:textId="77777777" w:rsidR="005E3121" w:rsidRDefault="005E3121"/>
        </w:tc>
      </w:tr>
    </w:tbl>
    <w:p w14:paraId="74C56A85" w14:textId="77777777" w:rsidR="005E3121" w:rsidRDefault="005E3121" w:rsidP="005E3121">
      <w:pPr>
        <w:pStyle w:val="ListParagraph"/>
        <w:ind w:left="0"/>
      </w:pPr>
    </w:p>
    <w:p w14:paraId="54945CF6" w14:textId="1D931341" w:rsidR="005E3121" w:rsidRDefault="005E3121" w:rsidP="005E3121">
      <w:pPr>
        <w:pStyle w:val="ListParagraph"/>
        <w:numPr>
          <w:ilvl w:val="0"/>
          <w:numId w:val="1"/>
        </w:numPr>
      </w:pPr>
      <w:r>
        <w:t xml:space="preserve">Approval of minutes (taken by </w:t>
      </w:r>
      <w:r>
        <w:t>Kelli</w:t>
      </w:r>
      <w:r>
        <w:t>)</w:t>
      </w:r>
    </w:p>
    <w:p w14:paraId="5ABF31E4" w14:textId="77777777" w:rsidR="005E3121" w:rsidRDefault="005E3121" w:rsidP="005E3121">
      <w:pPr>
        <w:spacing w:after="0" w:line="240" w:lineRule="auto"/>
        <w:rPr>
          <w:rFonts w:eastAsia="Times New Roman"/>
        </w:rPr>
      </w:pPr>
    </w:p>
    <w:p w14:paraId="0062F6FF" w14:textId="1B47BC9B" w:rsidR="005E3121" w:rsidRDefault="005E3121" w:rsidP="005E3121">
      <w:pPr>
        <w:pStyle w:val="ListParagraph"/>
        <w:numPr>
          <w:ilvl w:val="0"/>
          <w:numId w:val="1"/>
        </w:numPr>
      </w:pPr>
      <w:r>
        <w:t>LibInsights Overview (Jen Yu)</w:t>
      </w:r>
    </w:p>
    <w:p w14:paraId="6FAA347B" w14:textId="77777777" w:rsidR="005E3121" w:rsidRDefault="005E3121" w:rsidP="005E3121">
      <w:pPr>
        <w:pStyle w:val="ListParagraph"/>
      </w:pPr>
    </w:p>
    <w:p w14:paraId="7686BB73" w14:textId="12CA9280" w:rsidR="005E3121" w:rsidRDefault="005E3121" w:rsidP="005E3121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29D2243D" w14:textId="77777777" w:rsidR="005E3121" w:rsidRDefault="005E3121" w:rsidP="005E3121">
      <w:pPr>
        <w:pStyle w:val="ListParagraph"/>
      </w:pPr>
    </w:p>
    <w:p w14:paraId="7DC4FC91" w14:textId="77777777" w:rsidR="005E3121" w:rsidRDefault="005E3121" w:rsidP="005E3121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091A40AA" w14:textId="77777777" w:rsidR="005E3121" w:rsidRDefault="005E3121" w:rsidP="005E3121">
      <w:pPr>
        <w:pStyle w:val="ListParagraph"/>
      </w:pPr>
    </w:p>
    <w:p w14:paraId="4F2F6225" w14:textId="77777777" w:rsidR="005E3121" w:rsidRDefault="005E3121" w:rsidP="005E3121">
      <w:pPr>
        <w:pStyle w:val="ListParagraph"/>
        <w:numPr>
          <w:ilvl w:val="0"/>
          <w:numId w:val="1"/>
        </w:numPr>
      </w:pPr>
      <w:r>
        <w:t>Round Table</w:t>
      </w:r>
    </w:p>
    <w:p w14:paraId="67D4FB9B" w14:textId="77777777" w:rsidR="005E3121" w:rsidRDefault="005E3121" w:rsidP="005E3121">
      <w:pPr>
        <w:spacing w:after="0" w:line="240" w:lineRule="auto"/>
      </w:pPr>
    </w:p>
    <w:p w14:paraId="70C5652A" w14:textId="77777777" w:rsidR="005E3121" w:rsidRDefault="005E3121" w:rsidP="005E3121">
      <w:pPr>
        <w:pStyle w:val="ListParagraph"/>
        <w:numPr>
          <w:ilvl w:val="0"/>
          <w:numId w:val="1"/>
        </w:numPr>
      </w:pPr>
      <w:r>
        <w:t>Adjourn</w:t>
      </w:r>
    </w:p>
    <w:p w14:paraId="5FC6DFC3" w14:textId="77777777" w:rsidR="005E3121" w:rsidRDefault="005E3121" w:rsidP="005E3121"/>
    <w:p w14:paraId="6B831E12" w14:textId="77777777" w:rsidR="005E3121" w:rsidRDefault="005E3121" w:rsidP="005E3121"/>
    <w:p w14:paraId="700F91ED" w14:textId="77777777" w:rsidR="005E3121" w:rsidRDefault="005E3121"/>
    <w:sectPr w:rsidR="005E3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380974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121"/>
    <w:rsid w:val="002F1198"/>
    <w:rsid w:val="005E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5F8D"/>
  <w15:chartTrackingRefBased/>
  <w15:docId w15:val="{4A7E447D-E30B-4A8C-B23B-532ABE7D0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12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121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5E3121"/>
  </w:style>
  <w:style w:type="table" w:styleId="TableGrid">
    <w:name w:val="Table Grid"/>
    <w:basedOn w:val="TableNormal"/>
    <w:uiPriority w:val="59"/>
    <w:rsid w:val="005E312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4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2023-03-29T13:36:00Z</dcterms:created>
  <dcterms:modified xsi:type="dcterms:W3CDTF">2023-03-29T13:38:00Z</dcterms:modified>
</cp:coreProperties>
</file>