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A4101" w14:textId="7D2E4630" w:rsidR="0091023B" w:rsidRPr="00164549" w:rsidRDefault="0091023B" w:rsidP="0091023B">
      <w:pPr>
        <w:rPr>
          <w:rFonts w:cstheme="minorHAnsi"/>
        </w:rPr>
      </w:pPr>
      <w:r w:rsidRPr="00164549">
        <w:rPr>
          <w:rFonts w:cstheme="minorHAnsi"/>
          <w:b/>
          <w:bCs/>
        </w:rPr>
        <w:t>LSSC Meeting Minutes</w:t>
      </w:r>
      <w:r>
        <w:rPr>
          <w:rFonts w:cstheme="minorHAnsi"/>
          <w:b/>
          <w:bCs/>
        </w:rPr>
        <w:t xml:space="preserve"> </w:t>
      </w:r>
      <w:r w:rsidR="00FD6A85">
        <w:rPr>
          <w:rFonts w:cstheme="minorHAnsi"/>
          <w:b/>
          <w:bCs/>
        </w:rPr>
        <w:t>4</w:t>
      </w:r>
      <w:r w:rsidRPr="00164549">
        <w:rPr>
          <w:rFonts w:cstheme="minorHAnsi"/>
          <w:b/>
          <w:bCs/>
        </w:rPr>
        <w:t>/2</w:t>
      </w:r>
      <w:r w:rsidR="00AC46E4">
        <w:rPr>
          <w:rFonts w:cstheme="minorHAnsi"/>
          <w:b/>
          <w:bCs/>
        </w:rPr>
        <w:t>3</w:t>
      </w:r>
      <w:r w:rsidRPr="00164549">
        <w:rPr>
          <w:rFonts w:cstheme="minorHAnsi"/>
          <w:b/>
          <w:bCs/>
        </w:rPr>
        <w:t>/202</w:t>
      </w:r>
      <w:r>
        <w:rPr>
          <w:rFonts w:cstheme="minorHAnsi"/>
          <w:b/>
          <w:bCs/>
        </w:rPr>
        <w:t>6</w:t>
      </w:r>
      <w:r w:rsidRPr="00164549">
        <w:rPr>
          <w:rFonts w:cstheme="minorHAnsi"/>
        </w:rPr>
        <w:t xml:space="preserve"> – </w:t>
      </w:r>
      <w:proofErr w:type="spellStart"/>
      <w:r w:rsidRPr="00164549">
        <w:rPr>
          <w:rFonts w:cstheme="minorHAnsi"/>
        </w:rPr>
        <w:t>sp</w:t>
      </w:r>
      <w:proofErr w:type="spellEnd"/>
    </w:p>
    <w:p w14:paraId="509C9C14" w14:textId="77777777" w:rsidR="0091023B" w:rsidRPr="00A43025" w:rsidRDefault="0091023B" w:rsidP="0091023B">
      <w:pPr>
        <w:spacing w:after="0"/>
        <w:rPr>
          <w:rFonts w:cstheme="minorHAnsi"/>
          <w:u w:val="single"/>
        </w:rPr>
      </w:pPr>
      <w:r w:rsidRPr="00164549">
        <w:rPr>
          <w:rFonts w:cstheme="minorHAnsi"/>
          <w:u w:val="single"/>
        </w:rPr>
        <w:t>In attendance:</w:t>
      </w:r>
    </w:p>
    <w:p w14:paraId="231C8781" w14:textId="77777777" w:rsidR="0091023B" w:rsidRPr="00164549" w:rsidRDefault="0091023B" w:rsidP="0091023B">
      <w:pPr>
        <w:spacing w:after="0"/>
        <w:rPr>
          <w:rFonts w:cstheme="minorHAnsi"/>
        </w:rPr>
      </w:pPr>
      <w:r w:rsidRPr="00164549">
        <w:rPr>
          <w:rFonts w:cstheme="minorHAnsi"/>
        </w:rPr>
        <w:t>Stefanie Postula (Physical Science/Engineering)</w:t>
      </w:r>
    </w:p>
    <w:p w14:paraId="18872A58" w14:textId="77777777" w:rsidR="0091023B" w:rsidRDefault="0091023B" w:rsidP="0091023B">
      <w:pPr>
        <w:spacing w:after="0"/>
        <w:rPr>
          <w:rFonts w:cstheme="minorHAnsi"/>
        </w:rPr>
      </w:pPr>
      <w:r w:rsidRPr="00164549">
        <w:rPr>
          <w:rFonts w:cstheme="minorHAnsi"/>
        </w:rPr>
        <w:t>Catherine Case (Arts &amp; Humanities)</w:t>
      </w:r>
    </w:p>
    <w:p w14:paraId="14703A94" w14:textId="77777777" w:rsidR="0091023B" w:rsidRDefault="0091023B" w:rsidP="0091023B">
      <w:pPr>
        <w:spacing w:after="0"/>
        <w:rPr>
          <w:rFonts w:cstheme="minorHAnsi"/>
        </w:rPr>
      </w:pPr>
      <w:r>
        <w:rPr>
          <w:rFonts w:cstheme="minorHAnsi"/>
        </w:rPr>
        <w:t xml:space="preserve">Rachael Johns (Tech Services)  </w:t>
      </w:r>
    </w:p>
    <w:p w14:paraId="3083F39E" w14:textId="77777777" w:rsidR="0091023B" w:rsidRDefault="0091023B" w:rsidP="0091023B">
      <w:pPr>
        <w:spacing w:after="0"/>
        <w:rPr>
          <w:rFonts w:cstheme="minorHAnsi"/>
        </w:rPr>
      </w:pPr>
      <w:r>
        <w:rPr>
          <w:rFonts w:cstheme="minorHAnsi"/>
        </w:rPr>
        <w:t>Rosemary Trippe (ACS Technical Services)</w:t>
      </w:r>
    </w:p>
    <w:p w14:paraId="5125C28C" w14:textId="77777777" w:rsidR="0091023B" w:rsidRDefault="0091023B" w:rsidP="0091023B">
      <w:pPr>
        <w:spacing w:after="0"/>
        <w:rPr>
          <w:rFonts w:cstheme="minorHAnsi"/>
        </w:rPr>
      </w:pPr>
      <w:r>
        <w:rPr>
          <w:rFonts w:cstheme="minorHAnsi"/>
        </w:rPr>
        <w:t>Jessica Sommers (Law)</w:t>
      </w:r>
    </w:p>
    <w:p w14:paraId="30A56002" w14:textId="77777777" w:rsidR="0091023B" w:rsidRDefault="0091023B" w:rsidP="0091023B">
      <w:pPr>
        <w:spacing w:after="0"/>
        <w:rPr>
          <w:rFonts w:cstheme="minorHAnsi"/>
        </w:rPr>
      </w:pPr>
      <w:r>
        <w:rPr>
          <w:rFonts w:cstheme="minorHAnsi"/>
        </w:rPr>
        <w:t>Alex Klec (Staff-at-large)</w:t>
      </w:r>
    </w:p>
    <w:p w14:paraId="5FCDFB22" w14:textId="77777777" w:rsidR="00836790" w:rsidRDefault="00836790" w:rsidP="00836790">
      <w:pPr>
        <w:spacing w:after="0"/>
        <w:rPr>
          <w:rFonts w:cstheme="minorHAnsi"/>
        </w:rPr>
      </w:pPr>
      <w:r>
        <w:rPr>
          <w:rFonts w:cstheme="minorHAnsi"/>
        </w:rPr>
        <w:t xml:space="preserve">Carrie </w:t>
      </w:r>
      <w:proofErr w:type="spellStart"/>
      <w:r>
        <w:rPr>
          <w:rFonts w:cstheme="minorHAnsi"/>
        </w:rPr>
        <w:t>Lingscheit</w:t>
      </w:r>
      <w:proofErr w:type="spellEnd"/>
      <w:r>
        <w:rPr>
          <w:rFonts w:cstheme="minorHAnsi"/>
        </w:rPr>
        <w:t xml:space="preserve"> (Special Collections)</w:t>
      </w:r>
    </w:p>
    <w:p w14:paraId="4B3588CD" w14:textId="60F93C75" w:rsidR="00836790" w:rsidRDefault="00836790" w:rsidP="0091023B">
      <w:pPr>
        <w:spacing w:after="0"/>
        <w:rPr>
          <w:rFonts w:cstheme="minorHAnsi"/>
        </w:rPr>
      </w:pPr>
      <w:r>
        <w:rPr>
          <w:rFonts w:cstheme="minorHAnsi"/>
        </w:rPr>
        <w:t xml:space="preserve">Ben </w:t>
      </w:r>
      <w:r w:rsidR="0045299F">
        <w:rPr>
          <w:rFonts w:cstheme="minorHAnsi"/>
        </w:rPr>
        <w:t>Riegler</w:t>
      </w:r>
      <w:r w:rsidR="00C8114D">
        <w:rPr>
          <w:rFonts w:cstheme="minorHAnsi"/>
        </w:rPr>
        <w:t xml:space="preserve"> (Central Public Services)</w:t>
      </w:r>
    </w:p>
    <w:p w14:paraId="191E8DF8" w14:textId="00C41DB9" w:rsidR="00B419D7" w:rsidRDefault="00B419D7" w:rsidP="0091023B">
      <w:pPr>
        <w:spacing w:after="0"/>
        <w:rPr>
          <w:rFonts w:cstheme="minorHAnsi"/>
        </w:rPr>
      </w:pPr>
      <w:r>
        <w:rPr>
          <w:rFonts w:cstheme="minorHAnsi"/>
        </w:rPr>
        <w:t>Kyle McCafferty (</w:t>
      </w:r>
      <w:r w:rsidR="00937FEC">
        <w:rPr>
          <w:rFonts w:cstheme="minorHAnsi"/>
        </w:rPr>
        <w:t>A</w:t>
      </w:r>
      <w:r w:rsidR="00405263">
        <w:rPr>
          <w:rFonts w:cstheme="minorHAnsi"/>
        </w:rPr>
        <w:t xml:space="preserve">dmin </w:t>
      </w:r>
      <w:r w:rsidR="00937FEC">
        <w:rPr>
          <w:rFonts w:cstheme="minorHAnsi"/>
        </w:rPr>
        <w:t>C</w:t>
      </w:r>
      <w:r w:rsidR="00405263">
        <w:rPr>
          <w:rFonts w:cstheme="minorHAnsi"/>
        </w:rPr>
        <w:t>ouncil</w:t>
      </w:r>
      <w:r w:rsidR="00937FEC">
        <w:rPr>
          <w:rFonts w:cstheme="minorHAnsi"/>
        </w:rPr>
        <w:t xml:space="preserve"> Liaison</w:t>
      </w:r>
      <w:r>
        <w:rPr>
          <w:rFonts w:cstheme="minorHAnsi"/>
        </w:rPr>
        <w:t>)</w:t>
      </w:r>
    </w:p>
    <w:p w14:paraId="4AD00B29" w14:textId="77777777" w:rsidR="0091023B" w:rsidRDefault="0091023B" w:rsidP="0091023B">
      <w:pPr>
        <w:spacing w:after="0"/>
        <w:rPr>
          <w:rFonts w:cstheme="minorHAnsi"/>
        </w:rPr>
      </w:pPr>
    </w:p>
    <w:p w14:paraId="2A48FBF0" w14:textId="77777777" w:rsidR="0091023B" w:rsidRDefault="0091023B" w:rsidP="0091023B">
      <w:pPr>
        <w:spacing w:after="0"/>
        <w:rPr>
          <w:rFonts w:cstheme="minorHAnsi"/>
          <w:u w:val="single"/>
        </w:rPr>
      </w:pPr>
      <w:r w:rsidRPr="00164549">
        <w:rPr>
          <w:rFonts w:cstheme="minorHAnsi"/>
          <w:u w:val="single"/>
        </w:rPr>
        <w:t>Not present:</w:t>
      </w:r>
    </w:p>
    <w:p w14:paraId="52A18B68" w14:textId="313D96B3" w:rsidR="0091023B" w:rsidRPr="00164549" w:rsidRDefault="00FF7492" w:rsidP="00FF7492">
      <w:pPr>
        <w:spacing w:after="0"/>
        <w:rPr>
          <w:rFonts w:cstheme="minorHAnsi"/>
        </w:rPr>
      </w:pPr>
      <w:r>
        <w:rPr>
          <w:rFonts w:cstheme="minorHAnsi"/>
        </w:rPr>
        <w:t>Maddy Hardy (Central Public Services)</w:t>
      </w:r>
    </w:p>
    <w:p w14:paraId="1A6DE854" w14:textId="77777777" w:rsidR="0091023B" w:rsidRPr="00164549" w:rsidRDefault="0091023B" w:rsidP="0091023B">
      <w:pPr>
        <w:spacing w:after="0"/>
        <w:rPr>
          <w:rFonts w:cstheme="minorHAnsi"/>
          <w:u w:val="single"/>
        </w:rPr>
      </w:pPr>
    </w:p>
    <w:p w14:paraId="0576A64D" w14:textId="5E483FDF" w:rsidR="0091023B" w:rsidRPr="00164549" w:rsidRDefault="0091023B" w:rsidP="0091023B">
      <w:pPr>
        <w:rPr>
          <w:rFonts w:cstheme="minorHAnsi"/>
        </w:rPr>
      </w:pPr>
      <w:proofErr w:type="gramStart"/>
      <w:r w:rsidRPr="00164549">
        <w:rPr>
          <w:rFonts w:cstheme="minorHAnsi"/>
          <w:b/>
          <w:bCs/>
        </w:rPr>
        <w:t>Approve</w:t>
      </w:r>
      <w:proofErr w:type="gramEnd"/>
      <w:r w:rsidRPr="00164549">
        <w:rPr>
          <w:rFonts w:cstheme="minorHAnsi"/>
          <w:b/>
          <w:bCs/>
        </w:rPr>
        <w:t xml:space="preserve"> </w:t>
      </w:r>
      <w:r w:rsidR="004E2DA5">
        <w:rPr>
          <w:rFonts w:cstheme="minorHAnsi"/>
          <w:b/>
          <w:bCs/>
        </w:rPr>
        <w:t>March</w:t>
      </w:r>
      <w:r>
        <w:rPr>
          <w:rFonts w:cstheme="minorHAnsi"/>
          <w:b/>
          <w:bCs/>
        </w:rPr>
        <w:t xml:space="preserve"> </w:t>
      </w:r>
      <w:r w:rsidRPr="00164549">
        <w:rPr>
          <w:rFonts w:cstheme="minorHAnsi"/>
          <w:b/>
          <w:bCs/>
        </w:rPr>
        <w:t>Minutes</w:t>
      </w:r>
      <w:r w:rsidRPr="00164549">
        <w:rPr>
          <w:rFonts w:cstheme="minorHAnsi"/>
        </w:rPr>
        <w:t xml:space="preserve">: </w:t>
      </w:r>
      <w:r>
        <w:rPr>
          <w:rFonts w:cstheme="minorHAnsi"/>
        </w:rPr>
        <w:t>approved</w:t>
      </w:r>
    </w:p>
    <w:p w14:paraId="33D68BE6" w14:textId="77777777" w:rsidR="0091023B" w:rsidRPr="00C2102E" w:rsidRDefault="0091023B" w:rsidP="0091023B">
      <w:pPr>
        <w:rPr>
          <w:rFonts w:cstheme="minorHAnsi"/>
        </w:rPr>
      </w:pPr>
      <w:r w:rsidRPr="00164549">
        <w:rPr>
          <w:rFonts w:cstheme="minorHAnsi"/>
          <w:b/>
          <w:bCs/>
        </w:rPr>
        <w:t>Liaison Reports/Updates</w:t>
      </w:r>
      <w:r w:rsidRPr="00164549">
        <w:rPr>
          <w:rFonts w:cstheme="minorHAnsi"/>
        </w:rPr>
        <w:t>:</w:t>
      </w:r>
      <w:r w:rsidRPr="00C2102E">
        <w:rPr>
          <w:rFonts w:cstheme="minorHAnsi"/>
        </w:rPr>
        <w:t xml:space="preserve"> </w:t>
      </w:r>
    </w:p>
    <w:p w14:paraId="48C1CBAC" w14:textId="7E364DA8" w:rsidR="0091023B" w:rsidRPr="00AC5E1E" w:rsidRDefault="0091023B" w:rsidP="0091023B">
      <w:pPr>
        <w:pStyle w:val="ListParagraph"/>
        <w:numPr>
          <w:ilvl w:val="0"/>
          <w:numId w:val="1"/>
        </w:numPr>
        <w:rPr>
          <w:i/>
          <w:iCs/>
        </w:rPr>
      </w:pPr>
      <w:r w:rsidRPr="00690523">
        <w:rPr>
          <w:rFonts w:cstheme="minorHAnsi"/>
          <w:u w:val="single"/>
        </w:rPr>
        <w:t>ACS (Rosemary)</w:t>
      </w:r>
      <w:r w:rsidRPr="00690523">
        <w:rPr>
          <w:rFonts w:cstheme="minorHAnsi"/>
        </w:rPr>
        <w:t xml:space="preserve">: </w:t>
      </w:r>
      <w:r w:rsidR="0091682F">
        <w:rPr>
          <w:rFonts w:cstheme="minorHAnsi"/>
          <w:i/>
          <w:iCs/>
        </w:rPr>
        <w:t>Dean Stewart</w:t>
      </w:r>
      <w:r w:rsidR="00A05C15">
        <w:rPr>
          <w:rFonts w:cstheme="minorHAnsi"/>
          <w:i/>
          <w:iCs/>
        </w:rPr>
        <w:t xml:space="preserve"> attended the meeting</w:t>
      </w:r>
      <w:r w:rsidR="00C85E04">
        <w:rPr>
          <w:rFonts w:cstheme="minorHAnsi"/>
          <w:i/>
          <w:iCs/>
        </w:rPr>
        <w:t xml:space="preserve">. </w:t>
      </w:r>
      <w:r w:rsidR="00BB334A">
        <w:rPr>
          <w:rFonts w:cstheme="minorHAnsi"/>
          <w:i/>
          <w:iCs/>
        </w:rPr>
        <w:t>Two presentations</w:t>
      </w:r>
      <w:r w:rsidR="00796F10">
        <w:rPr>
          <w:rFonts w:cstheme="minorHAnsi"/>
          <w:i/>
          <w:iCs/>
        </w:rPr>
        <w:t xml:space="preserve"> from faculty members</w:t>
      </w:r>
      <w:r w:rsidR="003D38B6">
        <w:rPr>
          <w:rFonts w:cstheme="minorHAnsi"/>
          <w:i/>
          <w:iCs/>
        </w:rPr>
        <w:t xml:space="preserve"> about projects they presented at conference.</w:t>
      </w:r>
      <w:r w:rsidR="008330F5">
        <w:rPr>
          <w:rFonts w:cstheme="minorHAnsi"/>
          <w:i/>
          <w:iCs/>
        </w:rPr>
        <w:t xml:space="preserve"> Discussed </w:t>
      </w:r>
      <w:r w:rsidR="00EF6231">
        <w:rPr>
          <w:rFonts w:cstheme="minorHAnsi"/>
          <w:i/>
          <w:iCs/>
        </w:rPr>
        <w:t>reorg</w:t>
      </w:r>
      <w:r w:rsidR="007F017F">
        <w:rPr>
          <w:rFonts w:cstheme="minorHAnsi"/>
          <w:i/>
          <w:iCs/>
        </w:rPr>
        <w:t xml:space="preserve">, and </w:t>
      </w:r>
      <w:r w:rsidR="00194045">
        <w:rPr>
          <w:rFonts w:cstheme="minorHAnsi"/>
          <w:i/>
          <w:iCs/>
        </w:rPr>
        <w:t xml:space="preserve">their professional </w:t>
      </w:r>
      <w:r w:rsidR="00802108">
        <w:rPr>
          <w:rFonts w:cstheme="minorHAnsi"/>
          <w:i/>
          <w:iCs/>
        </w:rPr>
        <w:t>op</w:t>
      </w:r>
      <w:r w:rsidR="006153E6">
        <w:rPr>
          <w:rFonts w:cstheme="minorHAnsi"/>
          <w:i/>
          <w:iCs/>
        </w:rPr>
        <w:t xml:space="preserve">inion that trying to centralize </w:t>
      </w:r>
      <w:r w:rsidR="0018742F">
        <w:rPr>
          <w:rFonts w:cstheme="minorHAnsi"/>
          <w:i/>
          <w:iCs/>
        </w:rPr>
        <w:t>all reference services</w:t>
      </w:r>
      <w:r w:rsidR="00581B88">
        <w:rPr>
          <w:rFonts w:cstheme="minorHAnsi"/>
          <w:i/>
          <w:iCs/>
        </w:rPr>
        <w:t xml:space="preserve"> would be</w:t>
      </w:r>
      <w:r w:rsidR="005368FB">
        <w:rPr>
          <w:rFonts w:cstheme="minorHAnsi"/>
          <w:i/>
          <w:iCs/>
        </w:rPr>
        <w:t xml:space="preserve"> detrimental</w:t>
      </w:r>
      <w:r w:rsidR="00CE5D26">
        <w:rPr>
          <w:rFonts w:cstheme="minorHAnsi"/>
          <w:i/>
          <w:iCs/>
        </w:rPr>
        <w:t xml:space="preserve">. </w:t>
      </w:r>
      <w:r w:rsidR="007C0D07">
        <w:rPr>
          <w:rFonts w:cstheme="minorHAnsi"/>
          <w:i/>
          <w:iCs/>
        </w:rPr>
        <w:t>It is possible that none of the four</w:t>
      </w:r>
      <w:r w:rsidR="00191170">
        <w:rPr>
          <w:rFonts w:cstheme="minorHAnsi"/>
          <w:i/>
          <w:iCs/>
        </w:rPr>
        <w:t xml:space="preserve"> reorg</w:t>
      </w:r>
      <w:r w:rsidR="007C0D07">
        <w:rPr>
          <w:rFonts w:cstheme="minorHAnsi"/>
          <w:i/>
          <w:iCs/>
        </w:rPr>
        <w:t xml:space="preserve"> models will end up working</w:t>
      </w:r>
      <w:r w:rsidR="00DB5AAD">
        <w:rPr>
          <w:rFonts w:cstheme="minorHAnsi"/>
          <w:i/>
          <w:iCs/>
        </w:rPr>
        <w:t xml:space="preserve">- probably gather input and </w:t>
      </w:r>
      <w:r w:rsidR="0062749C">
        <w:rPr>
          <w:rFonts w:cstheme="minorHAnsi"/>
          <w:i/>
          <w:iCs/>
        </w:rPr>
        <w:t>present model variations.</w:t>
      </w:r>
    </w:p>
    <w:p w14:paraId="4DAF6C83" w14:textId="29F63F46" w:rsidR="0091023B" w:rsidRPr="00E22CEF" w:rsidRDefault="0091023B" w:rsidP="0091023B">
      <w:pPr>
        <w:pStyle w:val="ListParagraph"/>
        <w:numPr>
          <w:ilvl w:val="0"/>
          <w:numId w:val="1"/>
        </w:numPr>
        <w:spacing w:after="0"/>
        <w:rPr>
          <w:rFonts w:cstheme="minorHAnsi"/>
          <w:i/>
          <w:iCs/>
        </w:rPr>
      </w:pPr>
      <w:r w:rsidRPr="008731AB">
        <w:rPr>
          <w:rFonts w:cstheme="minorHAnsi"/>
          <w:u w:val="single"/>
        </w:rPr>
        <w:t>Law (Jessica)</w:t>
      </w:r>
      <w:r w:rsidRPr="008731AB">
        <w:rPr>
          <w:rFonts w:cstheme="minorHAnsi"/>
        </w:rPr>
        <w:t xml:space="preserve">: </w:t>
      </w:r>
      <w:r w:rsidR="00735440" w:rsidRPr="001937DD">
        <w:rPr>
          <w:rFonts w:cstheme="minorHAnsi"/>
          <w:i/>
          <w:iCs/>
        </w:rPr>
        <w:t>no meetings yet</w:t>
      </w:r>
    </w:p>
    <w:p w14:paraId="5DE2AE10" w14:textId="11AEE246" w:rsidR="0091023B" w:rsidRPr="00E77245" w:rsidRDefault="0091023B" w:rsidP="0091023B">
      <w:pPr>
        <w:pStyle w:val="ListParagraph"/>
        <w:numPr>
          <w:ilvl w:val="0"/>
          <w:numId w:val="1"/>
        </w:numPr>
        <w:spacing w:after="0"/>
        <w:rPr>
          <w:rFonts w:cstheme="minorHAnsi"/>
          <w:i/>
          <w:iCs/>
        </w:rPr>
      </w:pPr>
      <w:r w:rsidRPr="00E77245">
        <w:rPr>
          <w:rFonts w:cstheme="minorHAnsi"/>
          <w:u w:val="single"/>
        </w:rPr>
        <w:t>Life Sciences</w:t>
      </w:r>
      <w:r w:rsidRPr="00E77245">
        <w:rPr>
          <w:rFonts w:cstheme="minorHAnsi"/>
        </w:rPr>
        <w:t xml:space="preserve">: </w:t>
      </w:r>
      <w:r w:rsidR="00E86D8D" w:rsidRPr="0037224E">
        <w:rPr>
          <w:rFonts w:cstheme="minorHAnsi"/>
          <w:i/>
          <w:iCs/>
        </w:rPr>
        <w:t>no current rep (waiting for new LOA at Funk ACES to start)</w:t>
      </w:r>
    </w:p>
    <w:p w14:paraId="5C3C78CC" w14:textId="2C381028" w:rsidR="0091023B" w:rsidRPr="004A2535" w:rsidRDefault="0091023B" w:rsidP="0091023B">
      <w:pPr>
        <w:pStyle w:val="ListParagraph"/>
        <w:numPr>
          <w:ilvl w:val="0"/>
          <w:numId w:val="1"/>
        </w:numPr>
        <w:rPr>
          <w:rFonts w:cstheme="minorHAnsi"/>
        </w:rPr>
      </w:pPr>
      <w:r w:rsidRPr="004A2535">
        <w:rPr>
          <w:rFonts w:cstheme="minorHAnsi"/>
          <w:u w:val="single"/>
        </w:rPr>
        <w:t>Physical Science/Engineering</w:t>
      </w:r>
      <w:r>
        <w:rPr>
          <w:rFonts w:cstheme="minorHAnsi"/>
          <w:u w:val="single"/>
        </w:rPr>
        <w:t xml:space="preserve"> (Stefanie)</w:t>
      </w:r>
      <w:r w:rsidRPr="004A2535">
        <w:rPr>
          <w:rFonts w:cstheme="minorHAnsi"/>
        </w:rPr>
        <w:t>:</w:t>
      </w:r>
      <w:r w:rsidRPr="004A2535">
        <w:rPr>
          <w:rFonts w:cstheme="minorHAnsi"/>
          <w:i/>
          <w:iCs/>
        </w:rPr>
        <w:t xml:space="preserve"> </w:t>
      </w:r>
      <w:r w:rsidR="004D711A">
        <w:rPr>
          <w:rFonts w:cstheme="minorHAnsi"/>
          <w:i/>
          <w:iCs/>
        </w:rPr>
        <w:t>discussed reorg</w:t>
      </w:r>
      <w:r w:rsidR="00890DDF">
        <w:rPr>
          <w:rFonts w:cstheme="minorHAnsi"/>
          <w:i/>
          <w:iCs/>
        </w:rPr>
        <w:t xml:space="preserve">, </w:t>
      </w:r>
      <w:r w:rsidR="00146B51">
        <w:rPr>
          <w:rFonts w:cstheme="minorHAnsi"/>
          <w:i/>
          <w:iCs/>
        </w:rPr>
        <w:t xml:space="preserve">discussed </w:t>
      </w:r>
      <w:r w:rsidR="00962F38">
        <w:rPr>
          <w:rFonts w:cstheme="minorHAnsi"/>
          <w:i/>
          <w:iCs/>
        </w:rPr>
        <w:t xml:space="preserve">parts of some models and potential impacts on </w:t>
      </w:r>
      <w:r w:rsidR="00851223">
        <w:rPr>
          <w:rFonts w:cstheme="minorHAnsi"/>
          <w:i/>
          <w:iCs/>
        </w:rPr>
        <w:t xml:space="preserve">relationships </w:t>
      </w:r>
      <w:r w:rsidR="00007568">
        <w:rPr>
          <w:rFonts w:cstheme="minorHAnsi"/>
          <w:i/>
          <w:iCs/>
        </w:rPr>
        <w:t>with academic units</w:t>
      </w:r>
      <w:r w:rsidR="00967D05">
        <w:rPr>
          <w:rFonts w:cstheme="minorHAnsi"/>
          <w:i/>
          <w:iCs/>
        </w:rPr>
        <w:t xml:space="preserve"> and their faculty,</w:t>
      </w:r>
      <w:r w:rsidR="00D03D61">
        <w:rPr>
          <w:rFonts w:cstheme="minorHAnsi"/>
          <w:i/>
          <w:iCs/>
        </w:rPr>
        <w:t xml:space="preserve"> research, support, and resources.</w:t>
      </w:r>
    </w:p>
    <w:p w14:paraId="16F313E9" w14:textId="5EA97EF1" w:rsidR="0091023B" w:rsidRPr="00DD05C9" w:rsidRDefault="00E50014" w:rsidP="0091023B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i/>
          <w:iCs/>
          <w:u w:val="single"/>
        </w:rPr>
      </w:pPr>
      <w:r>
        <w:rPr>
          <w:rFonts w:cstheme="minorHAnsi"/>
          <w:u w:val="single"/>
        </w:rPr>
        <w:t>Area/</w:t>
      </w:r>
      <w:r w:rsidR="0091023B" w:rsidRPr="003B6FF7">
        <w:rPr>
          <w:rFonts w:cstheme="minorHAnsi"/>
          <w:u w:val="single"/>
        </w:rPr>
        <w:t>Social Sciences</w:t>
      </w:r>
      <w:r w:rsidR="0091023B" w:rsidRPr="003B6FF7">
        <w:rPr>
          <w:rFonts w:cstheme="minorHAnsi"/>
        </w:rPr>
        <w:t xml:space="preserve">: </w:t>
      </w:r>
      <w:r w:rsidR="0091023B">
        <w:rPr>
          <w:rFonts w:cstheme="minorHAnsi"/>
          <w:i/>
          <w:iCs/>
        </w:rPr>
        <w:t>no current rep</w:t>
      </w:r>
    </w:p>
    <w:p w14:paraId="064F9768" w14:textId="43F86AEB" w:rsidR="0091023B" w:rsidRPr="003E7C2D" w:rsidRDefault="0091023B" w:rsidP="0091023B">
      <w:pPr>
        <w:pStyle w:val="ListParagraph"/>
        <w:numPr>
          <w:ilvl w:val="0"/>
          <w:numId w:val="2"/>
        </w:numPr>
        <w:rPr>
          <w:rFonts w:cstheme="minorHAnsi"/>
          <w:i/>
          <w:iCs/>
        </w:rPr>
      </w:pPr>
      <w:r w:rsidRPr="008912DB">
        <w:rPr>
          <w:rFonts w:cstheme="minorHAnsi"/>
          <w:u w:val="single"/>
        </w:rPr>
        <w:t>Tech Services Division</w:t>
      </w:r>
      <w:r>
        <w:rPr>
          <w:rFonts w:cstheme="minorHAnsi"/>
          <w:u w:val="single"/>
        </w:rPr>
        <w:t xml:space="preserve"> (Rachael)</w:t>
      </w:r>
      <w:r w:rsidRPr="008912DB">
        <w:rPr>
          <w:rFonts w:cstheme="minorHAnsi"/>
        </w:rPr>
        <w:t xml:space="preserve">: </w:t>
      </w:r>
      <w:r w:rsidR="00C26E22" w:rsidRPr="00AC5E1E">
        <w:rPr>
          <w:rFonts w:cstheme="minorHAnsi"/>
          <w:i/>
          <w:iCs/>
        </w:rPr>
        <w:t>TSD met on 4/13- no reports from committees, focused on the Reorg and debating the idea of Model 4</w:t>
      </w:r>
      <w:r w:rsidR="00C26E22">
        <w:rPr>
          <w:rFonts w:cstheme="minorHAnsi"/>
          <w:i/>
          <w:iCs/>
        </w:rPr>
        <w:t xml:space="preserve">. Pro: </w:t>
      </w:r>
      <w:r w:rsidR="00C26E22" w:rsidRPr="00AC5E1E">
        <w:rPr>
          <w:rFonts w:cstheme="minorHAnsi"/>
          <w:i/>
          <w:iCs/>
        </w:rPr>
        <w:t>includes a digital strategy</w:t>
      </w:r>
      <w:r w:rsidR="00C26E22">
        <w:rPr>
          <w:rFonts w:cstheme="minorHAnsi"/>
          <w:i/>
          <w:iCs/>
        </w:rPr>
        <w:t>. Cons discussed: more expensive since there are 4 AUL positions, might not be different enough from the current structure to reduce siloing- will probably just create new silos.</w:t>
      </w:r>
    </w:p>
    <w:p w14:paraId="36702861" w14:textId="746FFE6C" w:rsidR="0091023B" w:rsidRPr="005F1606" w:rsidRDefault="0091023B" w:rsidP="0091023B">
      <w:pPr>
        <w:pStyle w:val="ListParagraph"/>
        <w:numPr>
          <w:ilvl w:val="0"/>
          <w:numId w:val="2"/>
        </w:numPr>
        <w:spacing w:after="0"/>
        <w:rPr>
          <w:rFonts w:cstheme="minorHAnsi"/>
          <w:i/>
          <w:iCs/>
        </w:rPr>
      </w:pPr>
      <w:r w:rsidRPr="003B6FF7">
        <w:rPr>
          <w:rFonts w:cstheme="minorHAnsi"/>
          <w:u w:val="single"/>
        </w:rPr>
        <w:t>Arts &amp; Humanities/</w:t>
      </w:r>
      <w:r>
        <w:rPr>
          <w:rFonts w:cstheme="minorHAnsi"/>
          <w:u w:val="single"/>
        </w:rPr>
        <w:t>IAS (Catherine)</w:t>
      </w:r>
      <w:r>
        <w:rPr>
          <w:rFonts w:cstheme="minorHAnsi"/>
        </w:rPr>
        <w:t>:</w:t>
      </w:r>
      <w:r w:rsidRPr="00804BB1">
        <w:rPr>
          <w:rFonts w:cstheme="minorHAnsi"/>
        </w:rPr>
        <w:t xml:space="preserve"> </w:t>
      </w:r>
      <w:r w:rsidR="00EC394A" w:rsidRPr="00E955B3">
        <w:rPr>
          <w:rFonts w:cstheme="minorHAnsi"/>
          <w:i/>
          <w:iCs/>
        </w:rPr>
        <w:t>did meet, reports</w:t>
      </w:r>
      <w:r w:rsidR="00C5572A" w:rsidRPr="00E955B3">
        <w:rPr>
          <w:rFonts w:cstheme="minorHAnsi"/>
          <w:i/>
          <w:iCs/>
        </w:rPr>
        <w:t xml:space="preserve"> from other committees.</w:t>
      </w:r>
      <w:r w:rsidR="00C5572A">
        <w:rPr>
          <w:rFonts w:cstheme="minorHAnsi"/>
        </w:rPr>
        <w:t xml:space="preserve"> </w:t>
      </w:r>
      <w:r w:rsidR="00E955B3">
        <w:rPr>
          <w:rFonts w:cstheme="minorHAnsi"/>
          <w:i/>
          <w:iCs/>
        </w:rPr>
        <w:t>Emilee Mathews stepped down from Head of Ricker Library, with Kirstin Dougan from MPAL stepping in to help. Candidates for visiting professor were interviewed- strong candidates!</w:t>
      </w:r>
    </w:p>
    <w:p w14:paraId="07C9E28A" w14:textId="75007747" w:rsidR="0091023B" w:rsidRPr="0056507B" w:rsidRDefault="0091023B" w:rsidP="0091023B">
      <w:pPr>
        <w:pStyle w:val="ListParagraph"/>
        <w:numPr>
          <w:ilvl w:val="0"/>
          <w:numId w:val="2"/>
        </w:numPr>
        <w:spacing w:after="0"/>
        <w:rPr>
          <w:rFonts w:cstheme="minorHAnsi"/>
          <w:i/>
          <w:iCs/>
        </w:rPr>
      </w:pPr>
      <w:r w:rsidRPr="003B6FF7">
        <w:rPr>
          <w:rFonts w:cstheme="minorHAnsi"/>
          <w:u w:val="single"/>
        </w:rPr>
        <w:t>Special Collections</w:t>
      </w:r>
      <w:r>
        <w:rPr>
          <w:rFonts w:cstheme="minorHAnsi"/>
          <w:u w:val="single"/>
        </w:rPr>
        <w:t xml:space="preserve"> (Carrie)</w:t>
      </w:r>
      <w:r>
        <w:rPr>
          <w:rFonts w:cstheme="minorHAnsi"/>
        </w:rPr>
        <w:t xml:space="preserve">: </w:t>
      </w:r>
      <w:r w:rsidR="00037F49" w:rsidRPr="00312BD4">
        <w:rPr>
          <w:rFonts w:cstheme="minorHAnsi"/>
          <w:i/>
          <w:iCs/>
        </w:rPr>
        <w:t xml:space="preserve">discussed </w:t>
      </w:r>
      <w:r w:rsidR="000F2EAC" w:rsidRPr="00312BD4">
        <w:rPr>
          <w:rFonts w:cstheme="minorHAnsi"/>
          <w:i/>
          <w:iCs/>
        </w:rPr>
        <w:t>ideas and possibilities</w:t>
      </w:r>
      <w:r w:rsidR="0022563F" w:rsidRPr="00312BD4">
        <w:rPr>
          <w:rFonts w:cstheme="minorHAnsi"/>
          <w:i/>
          <w:iCs/>
        </w:rPr>
        <w:t xml:space="preserve"> regarding the </w:t>
      </w:r>
      <w:r w:rsidR="00714AE9" w:rsidRPr="00312BD4">
        <w:rPr>
          <w:rFonts w:cstheme="minorHAnsi"/>
          <w:i/>
          <w:iCs/>
        </w:rPr>
        <w:t xml:space="preserve">usage of the </w:t>
      </w:r>
      <w:r w:rsidR="00102364" w:rsidRPr="00312BD4">
        <w:rPr>
          <w:rFonts w:cstheme="minorHAnsi"/>
          <w:i/>
          <w:iCs/>
        </w:rPr>
        <w:t xml:space="preserve">reading room in the </w:t>
      </w:r>
      <w:r w:rsidR="00312BD4" w:rsidRPr="00312BD4">
        <w:rPr>
          <w:rFonts w:cstheme="minorHAnsi"/>
          <w:i/>
          <w:iCs/>
        </w:rPr>
        <w:t>future Archives/Special Collections building</w:t>
      </w:r>
      <w:r w:rsidR="000233F1">
        <w:rPr>
          <w:rFonts w:cstheme="minorHAnsi"/>
          <w:i/>
          <w:iCs/>
        </w:rPr>
        <w:t xml:space="preserve">. </w:t>
      </w:r>
      <w:r w:rsidR="008C6E6F">
        <w:rPr>
          <w:rFonts w:cstheme="minorHAnsi"/>
          <w:i/>
          <w:iCs/>
        </w:rPr>
        <w:t xml:space="preserve">Possibility of </w:t>
      </w:r>
      <w:proofErr w:type="gramStart"/>
      <w:r w:rsidR="008C6E6F">
        <w:rPr>
          <w:rFonts w:cstheme="minorHAnsi"/>
          <w:i/>
          <w:iCs/>
        </w:rPr>
        <w:t>2 unit</w:t>
      </w:r>
      <w:proofErr w:type="gramEnd"/>
      <w:r w:rsidR="008C6E6F">
        <w:rPr>
          <w:rFonts w:cstheme="minorHAnsi"/>
          <w:i/>
          <w:iCs/>
        </w:rPr>
        <w:t xml:space="preserve"> heads in the new space?</w:t>
      </w:r>
      <w:r w:rsidR="00206522">
        <w:rPr>
          <w:rFonts w:cstheme="minorHAnsi"/>
          <w:i/>
          <w:iCs/>
        </w:rPr>
        <w:t xml:space="preserve"> (one</w:t>
      </w:r>
      <w:r w:rsidR="00551B41">
        <w:rPr>
          <w:rFonts w:cstheme="minorHAnsi"/>
          <w:i/>
          <w:iCs/>
        </w:rPr>
        <w:t xml:space="preserve"> for</w:t>
      </w:r>
      <w:r w:rsidR="00206522">
        <w:rPr>
          <w:rFonts w:cstheme="minorHAnsi"/>
          <w:i/>
          <w:iCs/>
        </w:rPr>
        <w:t xml:space="preserve"> Rare Book and one</w:t>
      </w:r>
      <w:r w:rsidR="00551B41">
        <w:rPr>
          <w:rFonts w:cstheme="minorHAnsi"/>
          <w:i/>
          <w:iCs/>
        </w:rPr>
        <w:t xml:space="preserve"> for</w:t>
      </w:r>
      <w:r w:rsidR="00206522">
        <w:rPr>
          <w:rFonts w:cstheme="minorHAnsi"/>
          <w:i/>
          <w:iCs/>
        </w:rPr>
        <w:t xml:space="preserve"> Archive</w:t>
      </w:r>
      <w:r w:rsidR="00551B41">
        <w:rPr>
          <w:rFonts w:cstheme="minorHAnsi"/>
          <w:i/>
          <w:iCs/>
        </w:rPr>
        <w:t>s)</w:t>
      </w:r>
    </w:p>
    <w:p w14:paraId="67047EAE" w14:textId="03A46B15" w:rsidR="0091023B" w:rsidRPr="009D7EEE" w:rsidRDefault="0091023B" w:rsidP="0091023B">
      <w:pPr>
        <w:pStyle w:val="ListParagraph"/>
        <w:numPr>
          <w:ilvl w:val="0"/>
          <w:numId w:val="2"/>
        </w:numPr>
        <w:spacing w:after="0"/>
        <w:rPr>
          <w:rFonts w:cstheme="minorHAnsi"/>
          <w:i/>
          <w:iCs/>
        </w:rPr>
      </w:pPr>
      <w:r>
        <w:rPr>
          <w:rFonts w:cstheme="minorHAnsi"/>
          <w:u w:val="single"/>
        </w:rPr>
        <w:t>Staff</w:t>
      </w:r>
      <w:r w:rsidRPr="00394F34">
        <w:rPr>
          <w:rFonts w:cstheme="minorHAnsi"/>
          <w:u w:val="single"/>
        </w:rPr>
        <w:t>-at-Large</w:t>
      </w:r>
      <w:r>
        <w:rPr>
          <w:rFonts w:cstheme="minorHAnsi"/>
          <w:u w:val="single"/>
        </w:rPr>
        <w:t xml:space="preserve"> (Alex)</w:t>
      </w:r>
      <w:r>
        <w:rPr>
          <w:rFonts w:cstheme="minorHAnsi"/>
        </w:rPr>
        <w:t xml:space="preserve">: </w:t>
      </w:r>
      <w:r w:rsidR="006B7FB6" w:rsidRPr="00D313CD">
        <w:rPr>
          <w:rFonts w:cstheme="minorHAnsi"/>
          <w:i/>
          <w:iCs/>
        </w:rPr>
        <w:t>nothing to report</w:t>
      </w:r>
    </w:p>
    <w:p w14:paraId="327CBC0B" w14:textId="332211F2" w:rsidR="0091023B" w:rsidRPr="008D40F0" w:rsidRDefault="0091023B" w:rsidP="0091023B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8D40F0">
        <w:rPr>
          <w:rFonts w:cstheme="minorHAnsi"/>
          <w:u w:val="single"/>
        </w:rPr>
        <w:t>CPS (Maddy)</w:t>
      </w:r>
      <w:r w:rsidRPr="008D40F0">
        <w:rPr>
          <w:rFonts w:cstheme="minorHAnsi"/>
        </w:rPr>
        <w:t xml:space="preserve">: </w:t>
      </w:r>
      <w:r w:rsidR="006B7FB6">
        <w:rPr>
          <w:rFonts w:cstheme="minorHAnsi"/>
          <w:i/>
          <w:iCs/>
        </w:rPr>
        <w:t>nothing to report</w:t>
      </w:r>
    </w:p>
    <w:p w14:paraId="7646BBDF" w14:textId="77777777" w:rsidR="0091023B" w:rsidRDefault="0091023B" w:rsidP="0091023B">
      <w:pPr>
        <w:spacing w:after="0"/>
        <w:rPr>
          <w:rFonts w:cstheme="minorHAnsi"/>
        </w:rPr>
      </w:pPr>
    </w:p>
    <w:p w14:paraId="5F9CE898" w14:textId="77777777" w:rsidR="005263E5" w:rsidRDefault="005263E5" w:rsidP="0091023B">
      <w:pPr>
        <w:spacing w:after="0"/>
        <w:rPr>
          <w:rFonts w:cstheme="minorHAnsi"/>
        </w:rPr>
      </w:pPr>
    </w:p>
    <w:p w14:paraId="463AA9C3" w14:textId="77777777" w:rsidR="005263E5" w:rsidRPr="008D40F0" w:rsidRDefault="005263E5" w:rsidP="0091023B">
      <w:pPr>
        <w:spacing w:after="0"/>
        <w:rPr>
          <w:rFonts w:cstheme="minorHAnsi"/>
        </w:rPr>
      </w:pPr>
    </w:p>
    <w:p w14:paraId="12A25DF7" w14:textId="77777777" w:rsidR="0091023B" w:rsidRPr="0029482A" w:rsidRDefault="0091023B" w:rsidP="0091023B">
      <w:pPr>
        <w:rPr>
          <w:rFonts w:cstheme="minorHAnsi"/>
        </w:rPr>
      </w:pPr>
      <w:r w:rsidRPr="0029482A">
        <w:rPr>
          <w:rFonts w:cstheme="minorHAnsi"/>
          <w:b/>
          <w:bCs/>
          <w:u w:val="single"/>
        </w:rPr>
        <w:lastRenderedPageBreak/>
        <w:t>Discussion</w:t>
      </w:r>
      <w:r w:rsidRPr="0029482A">
        <w:rPr>
          <w:rFonts w:cstheme="minorHAnsi"/>
          <w:b/>
          <w:bCs/>
        </w:rPr>
        <w:t>:</w:t>
      </w:r>
      <w:r w:rsidRPr="0029482A">
        <w:rPr>
          <w:rFonts w:cstheme="minorHAnsi"/>
        </w:rPr>
        <w:t xml:space="preserve"> </w:t>
      </w:r>
    </w:p>
    <w:p w14:paraId="38301DE9" w14:textId="5ABC6060" w:rsidR="00227879" w:rsidRPr="00227879" w:rsidRDefault="00A932AB" w:rsidP="00AF3710">
      <w:pPr>
        <w:pStyle w:val="ListParagraph"/>
        <w:numPr>
          <w:ilvl w:val="0"/>
          <w:numId w:val="6"/>
        </w:numPr>
      </w:pPr>
      <w:r w:rsidRPr="00227879">
        <w:t>Customer</w:t>
      </w:r>
      <w:r w:rsidR="001D5806" w:rsidRPr="00227879">
        <w:t xml:space="preserve"> service training to have a base standard of communication. Better communication with </w:t>
      </w:r>
      <w:proofErr w:type="gramStart"/>
      <w:r w:rsidR="00227879" w:rsidRPr="00227879">
        <w:t>customers, but</w:t>
      </w:r>
      <w:proofErr w:type="gramEnd"/>
      <w:r w:rsidR="00227879" w:rsidRPr="00227879">
        <w:t xml:space="preserve"> will also help communication between colleagues. “Colleagues as customers” is not uncommon.</w:t>
      </w:r>
      <w:r w:rsidR="006739BF">
        <w:t xml:space="preserve"> Facilitate </w:t>
      </w:r>
      <w:r w:rsidR="001E2978">
        <w:t>interdepartmental collaboration. Customer service can be considered both direct and indirect</w:t>
      </w:r>
      <w:r w:rsidR="000548F2">
        <w:t xml:space="preserve"> (for example, creating signage or a website that is easy to navigate, </w:t>
      </w:r>
      <w:r w:rsidR="003F3382">
        <w:t>or including a certain level of processing/metadata will help both colleagues and customers/patrons find materials.</w:t>
      </w:r>
    </w:p>
    <w:p w14:paraId="3FB48B76" w14:textId="142613D9" w:rsidR="0091023B" w:rsidRDefault="0091023B" w:rsidP="00AF3710">
      <w:pPr>
        <w:pStyle w:val="ListParagraph"/>
        <w:numPr>
          <w:ilvl w:val="0"/>
          <w:numId w:val="6"/>
        </w:numPr>
      </w:pPr>
      <w:r w:rsidRPr="00AF3710">
        <w:rPr>
          <w:u w:val="single"/>
        </w:rPr>
        <w:t>LSSC membership update</w:t>
      </w:r>
      <w:r>
        <w:t xml:space="preserve">- </w:t>
      </w:r>
      <w:r w:rsidR="00501156">
        <w:t xml:space="preserve">Still waiting for an LOA </w:t>
      </w:r>
      <w:r w:rsidR="006461C6">
        <w:t>at ACES to replace Lucy as rep for</w:t>
      </w:r>
      <w:r w:rsidR="00302338">
        <w:t xml:space="preserve"> Life Sciences. </w:t>
      </w:r>
      <w:r w:rsidR="00817347">
        <w:t xml:space="preserve">Waiting until early June to </w:t>
      </w:r>
      <w:r w:rsidR="00CF2CF1">
        <w:t>ask Laura Poulosky if she’d like to join LSSC (after her first 6 months in her new position)</w:t>
      </w:r>
      <w:r w:rsidR="0003717D">
        <w:t xml:space="preserve"> for Area Studies rep</w:t>
      </w:r>
      <w:r w:rsidR="00164339">
        <w:t>.</w:t>
      </w:r>
    </w:p>
    <w:p w14:paraId="4AADF7C9" w14:textId="72986296" w:rsidR="00164339" w:rsidRDefault="00862D3F" w:rsidP="00AF3710">
      <w:pPr>
        <w:pStyle w:val="ListParagraph"/>
        <w:numPr>
          <w:ilvl w:val="0"/>
          <w:numId w:val="6"/>
        </w:numPr>
      </w:pPr>
      <w:r>
        <w:t xml:space="preserve">Officer elections: </w:t>
      </w:r>
      <w:r w:rsidR="00164339">
        <w:t>Chair, vice-ch</w:t>
      </w:r>
      <w:r>
        <w:t xml:space="preserve">air, and co-chair spots still </w:t>
      </w:r>
      <w:r w:rsidR="002E78CE">
        <w:t>open</w:t>
      </w:r>
    </w:p>
    <w:p w14:paraId="0C570AB5" w14:textId="10796617" w:rsidR="0091023B" w:rsidRDefault="0091023B" w:rsidP="0091023B">
      <w:pPr>
        <w:rPr>
          <w:rFonts w:cstheme="minorHAnsi"/>
          <w:b/>
          <w:bCs/>
        </w:rPr>
      </w:pPr>
      <w:r w:rsidRPr="00991750">
        <w:rPr>
          <w:rFonts w:cstheme="minorHAnsi"/>
          <w:b/>
          <w:bCs/>
          <w:u w:val="single"/>
        </w:rPr>
        <w:t>Pulse Survey</w:t>
      </w:r>
      <w:r>
        <w:rPr>
          <w:rFonts w:cstheme="minorHAnsi"/>
          <w:b/>
          <w:bCs/>
        </w:rPr>
        <w:t xml:space="preserve"> </w:t>
      </w:r>
      <w:r w:rsidRPr="00EE37F8">
        <w:rPr>
          <w:rFonts w:cstheme="minorHAnsi"/>
        </w:rPr>
        <w:t>(Alex)</w:t>
      </w:r>
      <w:r>
        <w:rPr>
          <w:rFonts w:cstheme="minorHAnsi"/>
          <w:b/>
          <w:bCs/>
        </w:rPr>
        <w:t xml:space="preserve">: </w:t>
      </w:r>
      <w:r w:rsidR="003E3ABE" w:rsidRPr="007753B5">
        <w:rPr>
          <w:rFonts w:cstheme="minorHAnsi"/>
        </w:rPr>
        <w:t>Discussed</w:t>
      </w:r>
      <w:r w:rsidR="007753B5">
        <w:rPr>
          <w:rFonts w:cstheme="minorHAnsi"/>
        </w:rPr>
        <w:t xml:space="preserve"> upcoming Survey #6</w:t>
      </w:r>
      <w:r w:rsidR="0002195F">
        <w:rPr>
          <w:rFonts w:cstheme="minorHAnsi"/>
        </w:rPr>
        <w:t xml:space="preserve">- </w:t>
      </w:r>
      <w:r w:rsidR="000A468D">
        <w:rPr>
          <w:rFonts w:cstheme="minorHAnsi"/>
        </w:rPr>
        <w:t xml:space="preserve">multiple choice question, </w:t>
      </w:r>
      <w:r w:rsidR="00B25C25">
        <w:rPr>
          <w:rFonts w:cstheme="minorHAnsi"/>
        </w:rPr>
        <w:t xml:space="preserve">from a list, </w:t>
      </w:r>
      <w:r w:rsidR="005D3F66">
        <w:rPr>
          <w:rFonts w:cstheme="minorHAnsi"/>
        </w:rPr>
        <w:t>pick up to</w:t>
      </w:r>
      <w:r w:rsidR="000A468D">
        <w:rPr>
          <w:rFonts w:cstheme="minorHAnsi"/>
        </w:rPr>
        <w:t xml:space="preserve"> three training topics </w:t>
      </w:r>
      <w:r w:rsidR="00320841">
        <w:rPr>
          <w:rFonts w:cstheme="minorHAnsi"/>
        </w:rPr>
        <w:t>that</w:t>
      </w:r>
      <w:r w:rsidR="000A468D">
        <w:rPr>
          <w:rFonts w:cstheme="minorHAnsi"/>
        </w:rPr>
        <w:t xml:space="preserve"> you</w:t>
      </w:r>
      <w:r w:rsidR="00320841">
        <w:rPr>
          <w:rFonts w:cstheme="minorHAnsi"/>
        </w:rPr>
        <w:t xml:space="preserve"> would</w:t>
      </w:r>
      <w:r w:rsidR="000A468D">
        <w:rPr>
          <w:rFonts w:cstheme="minorHAnsi"/>
        </w:rPr>
        <w:t xml:space="preserve"> be most interested in </w:t>
      </w:r>
      <w:r w:rsidR="0005155C">
        <w:rPr>
          <w:rFonts w:cstheme="minorHAnsi"/>
        </w:rPr>
        <w:t>attending a workshop</w:t>
      </w:r>
      <w:r w:rsidR="00320841">
        <w:rPr>
          <w:rFonts w:cstheme="minorHAnsi"/>
        </w:rPr>
        <w:t>/training for?</w:t>
      </w:r>
    </w:p>
    <w:p w14:paraId="07CF2327" w14:textId="163D6AFF" w:rsidR="00E81976" w:rsidRDefault="00134B88" w:rsidP="00E81976">
      <w:pPr>
        <w:rPr>
          <w:rFonts w:cstheme="minorHAnsi"/>
        </w:rPr>
      </w:pPr>
      <w:r w:rsidRPr="00AF3710">
        <w:rPr>
          <w:rFonts w:cstheme="minorHAnsi"/>
          <w:b/>
          <w:bCs/>
          <w:u w:val="single"/>
        </w:rPr>
        <w:t>Shared Gover</w:t>
      </w:r>
      <w:r w:rsidR="005D6B44" w:rsidRPr="00AF3710">
        <w:rPr>
          <w:rFonts w:cstheme="minorHAnsi"/>
          <w:b/>
          <w:bCs/>
          <w:u w:val="single"/>
        </w:rPr>
        <w:t>nance</w:t>
      </w:r>
      <w:r w:rsidR="0091023B" w:rsidRPr="00AF3710">
        <w:rPr>
          <w:rFonts w:cstheme="minorHAnsi"/>
          <w:b/>
          <w:bCs/>
          <w:u w:val="single"/>
        </w:rPr>
        <w:t xml:space="preserve"> (AHSGTIG) </w:t>
      </w:r>
      <w:r w:rsidR="005D6B44" w:rsidRPr="00AF3710">
        <w:rPr>
          <w:rFonts w:cstheme="minorHAnsi"/>
          <w:b/>
          <w:bCs/>
          <w:u w:val="single"/>
        </w:rPr>
        <w:t>Group</w:t>
      </w:r>
      <w:r w:rsidR="005D6B44">
        <w:rPr>
          <w:rFonts w:cstheme="minorHAnsi"/>
        </w:rPr>
        <w:t xml:space="preserve"> </w:t>
      </w:r>
      <w:r w:rsidR="0057757E">
        <w:rPr>
          <w:rFonts w:cstheme="minorHAnsi"/>
        </w:rPr>
        <w:t xml:space="preserve">meeting- Rosemary as our representative: </w:t>
      </w:r>
    </w:p>
    <w:p w14:paraId="2659F40C" w14:textId="64238B34" w:rsidR="0091023B" w:rsidRPr="00E3647F" w:rsidRDefault="006F0776" w:rsidP="00E3647F">
      <w:r>
        <w:t xml:space="preserve">Closed </w:t>
      </w:r>
      <w:r w:rsidR="00BF1DC3">
        <w:t xml:space="preserve">session discussion. </w:t>
      </w:r>
      <w:r w:rsidR="0027625B">
        <w:t xml:space="preserve">Brainstormed and identified </w:t>
      </w:r>
      <w:r w:rsidR="00290998">
        <w:t>representative for n</w:t>
      </w:r>
      <w:r w:rsidR="00FB3AA5">
        <w:t xml:space="preserve">ext </w:t>
      </w:r>
      <w:r w:rsidR="00CB094B">
        <w:rPr>
          <w:rFonts w:cstheme="minorHAnsi"/>
        </w:rPr>
        <w:t xml:space="preserve">AHSGTIG </w:t>
      </w:r>
      <w:r w:rsidR="00C23ADD">
        <w:t>meeting</w:t>
      </w:r>
      <w:r w:rsidR="00290998">
        <w:t xml:space="preserve">, which is </w:t>
      </w:r>
      <w:r w:rsidR="00C23ADD">
        <w:t xml:space="preserve">May 21- </w:t>
      </w:r>
      <w:r w:rsidR="00EE6772">
        <w:t xml:space="preserve">our </w:t>
      </w:r>
      <w:r w:rsidR="00C23ADD">
        <w:t xml:space="preserve">rep </w:t>
      </w:r>
      <w:r w:rsidR="006A5A40">
        <w:t xml:space="preserve">will be </w:t>
      </w:r>
      <w:r w:rsidR="007B7B3C">
        <w:t>Rachael</w:t>
      </w:r>
    </w:p>
    <w:p w14:paraId="63F43CEF" w14:textId="77777777" w:rsidR="0091023B" w:rsidRDefault="0091023B" w:rsidP="0091023B">
      <w:pPr>
        <w:tabs>
          <w:tab w:val="left" w:pos="2475"/>
        </w:tabs>
        <w:rPr>
          <w:rFonts w:cstheme="minorHAnsi"/>
        </w:rPr>
      </w:pPr>
      <w:r w:rsidRPr="00B922A7">
        <w:rPr>
          <w:rFonts w:cstheme="minorHAnsi"/>
          <w:b/>
          <w:bCs/>
          <w:u w:val="single"/>
        </w:rPr>
        <w:t>Housekeeping/To-Do</w:t>
      </w:r>
      <w:r w:rsidRPr="00B922A7">
        <w:rPr>
          <w:rFonts w:cstheme="minorHAnsi"/>
        </w:rPr>
        <w:t>:</w:t>
      </w:r>
      <w:r>
        <w:rPr>
          <w:rFonts w:cstheme="minorHAnsi"/>
        </w:rPr>
        <w:tab/>
      </w:r>
    </w:p>
    <w:p w14:paraId="47C83F45" w14:textId="23C3D97D" w:rsidR="0091023B" w:rsidRDefault="007715EC" w:rsidP="0091023B">
      <w:pPr>
        <w:numPr>
          <w:ilvl w:val="0"/>
          <w:numId w:val="4"/>
        </w:numPr>
        <w:tabs>
          <w:tab w:val="left" w:pos="2475"/>
        </w:tabs>
        <w:contextualSpacing/>
        <w:rPr>
          <w:rFonts w:cstheme="minorHAnsi"/>
        </w:rPr>
      </w:pPr>
      <w:r>
        <w:rPr>
          <w:rFonts w:cstheme="minorHAnsi"/>
        </w:rPr>
        <w:t>Done</w:t>
      </w:r>
      <w:r w:rsidR="0091023B" w:rsidRPr="00394422">
        <w:rPr>
          <w:rFonts w:cstheme="minorHAnsi"/>
        </w:rPr>
        <w:t>- ask IT to make an official Enterprise-owned Box folder for LSSC</w:t>
      </w:r>
    </w:p>
    <w:p w14:paraId="31096B82" w14:textId="7B70390A" w:rsidR="001014F5" w:rsidRPr="00394422" w:rsidRDefault="004F5023" w:rsidP="0091023B">
      <w:pPr>
        <w:numPr>
          <w:ilvl w:val="0"/>
          <w:numId w:val="4"/>
        </w:numPr>
        <w:tabs>
          <w:tab w:val="left" w:pos="2475"/>
        </w:tabs>
        <w:contextualSpacing/>
        <w:rPr>
          <w:rFonts w:cstheme="minorHAnsi"/>
        </w:rPr>
      </w:pPr>
      <w:r>
        <w:rPr>
          <w:rFonts w:cstheme="minorHAnsi"/>
        </w:rPr>
        <w:t>Examples for next Shared Governance</w:t>
      </w:r>
      <w:r w:rsidR="005263E5">
        <w:rPr>
          <w:rFonts w:cstheme="minorHAnsi"/>
        </w:rPr>
        <w:t xml:space="preserve"> (</w:t>
      </w:r>
      <w:r w:rsidR="005263E5" w:rsidRPr="005263E5">
        <w:rPr>
          <w:rFonts w:cstheme="minorHAnsi"/>
        </w:rPr>
        <w:t>AHSGTIG</w:t>
      </w:r>
      <w:r w:rsidR="005263E5">
        <w:rPr>
          <w:rFonts w:cstheme="minorHAnsi"/>
        </w:rPr>
        <w:t>)</w:t>
      </w:r>
      <w:r>
        <w:rPr>
          <w:rFonts w:cstheme="minorHAnsi"/>
        </w:rPr>
        <w:t xml:space="preserve"> meeting</w:t>
      </w:r>
    </w:p>
    <w:p w14:paraId="1FF7D7C8" w14:textId="77777777" w:rsidR="0091023B" w:rsidRDefault="0091023B" w:rsidP="0091023B">
      <w:pPr>
        <w:rPr>
          <w:rFonts w:cstheme="minorHAnsi"/>
          <w:b/>
          <w:bCs/>
        </w:rPr>
      </w:pPr>
    </w:p>
    <w:p w14:paraId="021DDBE4" w14:textId="4BA9E6DF" w:rsidR="0091023B" w:rsidRPr="00B922A7" w:rsidRDefault="0091023B" w:rsidP="0091023B">
      <w:pPr>
        <w:rPr>
          <w:rFonts w:cstheme="minorHAnsi"/>
          <w:b/>
          <w:bCs/>
        </w:rPr>
      </w:pPr>
      <w:r w:rsidRPr="00B922A7">
        <w:rPr>
          <w:rFonts w:cstheme="minorHAnsi"/>
          <w:b/>
          <w:bCs/>
        </w:rPr>
        <w:t xml:space="preserve">Next meeting: </w:t>
      </w:r>
      <w:r>
        <w:rPr>
          <w:rFonts w:cstheme="minorHAnsi"/>
          <w:b/>
          <w:bCs/>
        </w:rPr>
        <w:t xml:space="preserve">May 28 </w:t>
      </w:r>
    </w:p>
    <w:p w14:paraId="4E897133" w14:textId="77777777" w:rsidR="0091023B" w:rsidRDefault="0091023B" w:rsidP="0091023B">
      <w:pPr>
        <w:rPr>
          <w:rFonts w:cstheme="minorHAnsi"/>
        </w:rPr>
      </w:pPr>
    </w:p>
    <w:p w14:paraId="09C8944A" w14:textId="77777777" w:rsidR="0091023B" w:rsidRDefault="0091023B" w:rsidP="0091023B">
      <w:pPr>
        <w:spacing w:after="0"/>
        <w:rPr>
          <w:rFonts w:cstheme="minorHAnsi"/>
        </w:rPr>
      </w:pPr>
      <w:r>
        <w:rPr>
          <w:rFonts w:cstheme="minorHAnsi"/>
        </w:rPr>
        <w:t>Initialisms:</w:t>
      </w:r>
    </w:p>
    <w:p w14:paraId="6EED8E6E" w14:textId="77777777" w:rsidR="0091023B" w:rsidRDefault="0091023B" w:rsidP="0091023B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ACS- </w:t>
      </w:r>
      <w:r w:rsidRPr="008761F9">
        <w:rPr>
          <w:i/>
          <w:iCs/>
          <w:sz w:val="20"/>
          <w:szCs w:val="20"/>
        </w:rPr>
        <w:t>Acquisitions and Cataloging Services</w:t>
      </w:r>
    </w:p>
    <w:p w14:paraId="2A7E10F7" w14:textId="77777777" w:rsidR="0091023B" w:rsidRDefault="0091023B" w:rsidP="0091023B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ALA- American Library Association </w:t>
      </w:r>
    </w:p>
    <w:p w14:paraId="415DA913" w14:textId="77777777" w:rsidR="0091023B" w:rsidRDefault="0091023B" w:rsidP="0091023B">
      <w:pPr>
        <w:spacing w:after="0"/>
        <w:rPr>
          <w:i/>
          <w:iCs/>
          <w:sz w:val="20"/>
          <w:szCs w:val="20"/>
        </w:rPr>
      </w:pPr>
      <w:r w:rsidRPr="002702A3">
        <w:rPr>
          <w:i/>
          <w:iCs/>
          <w:sz w:val="20"/>
          <w:szCs w:val="20"/>
        </w:rPr>
        <w:t>AP/CS- Academic Professional/Civil Service</w:t>
      </w:r>
    </w:p>
    <w:p w14:paraId="412C1379" w14:textId="77777777" w:rsidR="0091023B" w:rsidRDefault="0091023B" w:rsidP="0091023B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AUL- Associate University Librarian</w:t>
      </w:r>
    </w:p>
    <w:p w14:paraId="52F3CD11" w14:textId="77777777" w:rsidR="0091023B" w:rsidRDefault="0091023B" w:rsidP="0091023B">
      <w:pPr>
        <w:spacing w:after="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CAP- Council of Academic Professionals</w:t>
      </w:r>
    </w:p>
    <w:p w14:paraId="6E0EE349" w14:textId="77777777" w:rsidR="0091023B" w:rsidRPr="002702A3" w:rsidRDefault="0091023B" w:rsidP="0091023B">
      <w:pPr>
        <w:spacing w:after="0" w:line="240" w:lineRule="auto"/>
        <w:rPr>
          <w:i/>
          <w:iCs/>
          <w:sz w:val="20"/>
          <w:szCs w:val="20"/>
        </w:rPr>
      </w:pPr>
      <w:r w:rsidRPr="002702A3">
        <w:rPr>
          <w:i/>
          <w:iCs/>
          <w:sz w:val="20"/>
          <w:szCs w:val="20"/>
        </w:rPr>
        <w:t>CAS- Central Access Services</w:t>
      </w:r>
    </w:p>
    <w:p w14:paraId="4C3246C1" w14:textId="77777777" w:rsidR="0091023B" w:rsidRDefault="0091023B" w:rsidP="0091023B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CPS- Central Public Services</w:t>
      </w:r>
    </w:p>
    <w:p w14:paraId="3FD12EDC" w14:textId="77777777" w:rsidR="0091023B" w:rsidRDefault="0091023B" w:rsidP="0091023B">
      <w:pPr>
        <w:spacing w:after="0" w:line="240" w:lineRule="auto"/>
        <w:rPr>
          <w:i/>
          <w:iCs/>
          <w:sz w:val="20"/>
          <w:szCs w:val="20"/>
        </w:rPr>
      </w:pPr>
      <w:r w:rsidRPr="002702A3">
        <w:rPr>
          <w:i/>
          <w:iCs/>
          <w:sz w:val="20"/>
          <w:szCs w:val="20"/>
        </w:rPr>
        <w:t>GA- graduate assistant</w:t>
      </w:r>
    </w:p>
    <w:p w14:paraId="56FF721B" w14:textId="77777777" w:rsidR="0091023B" w:rsidRPr="002702A3" w:rsidRDefault="0091023B" w:rsidP="0091023B">
      <w:pPr>
        <w:spacing w:after="0"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HPNL- History, Philosophy, &amp; Newspaper Library</w:t>
      </w:r>
    </w:p>
    <w:p w14:paraId="20C95AE4" w14:textId="77777777" w:rsidR="0091023B" w:rsidRPr="002702A3" w:rsidRDefault="0091023B" w:rsidP="0091023B">
      <w:pPr>
        <w:spacing w:after="0"/>
        <w:rPr>
          <w:rFonts w:cstheme="minorHAnsi"/>
          <w:i/>
          <w:iCs/>
          <w:sz w:val="20"/>
          <w:szCs w:val="20"/>
        </w:rPr>
      </w:pPr>
      <w:r w:rsidRPr="002702A3">
        <w:rPr>
          <w:rFonts w:cstheme="minorHAnsi"/>
          <w:i/>
          <w:iCs/>
          <w:sz w:val="20"/>
          <w:szCs w:val="20"/>
        </w:rPr>
        <w:t>LSSC- Library Staff Support Committee</w:t>
      </w:r>
    </w:p>
    <w:p w14:paraId="67B09193" w14:textId="77777777" w:rsidR="0091023B" w:rsidRDefault="0091023B" w:rsidP="0091023B">
      <w:pPr>
        <w:spacing w:after="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PGA- Preprofessional Graduate Assistant</w:t>
      </w:r>
    </w:p>
    <w:p w14:paraId="7BCDAFCE" w14:textId="77777777" w:rsidR="0091023B" w:rsidRDefault="0091023B" w:rsidP="0091023B">
      <w:pPr>
        <w:spacing w:after="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RACI- Responsible, Accountable, Consulted, Informed</w:t>
      </w:r>
    </w:p>
    <w:p w14:paraId="1CDE7843" w14:textId="77777777" w:rsidR="0091023B" w:rsidRDefault="0091023B" w:rsidP="0091023B">
      <w:pPr>
        <w:spacing w:after="0"/>
        <w:rPr>
          <w:rFonts w:cstheme="minorHAnsi"/>
          <w:i/>
          <w:iCs/>
          <w:sz w:val="20"/>
          <w:szCs w:val="20"/>
        </w:rPr>
      </w:pPr>
      <w:r w:rsidRPr="002702A3">
        <w:rPr>
          <w:rFonts w:cstheme="minorHAnsi"/>
          <w:i/>
          <w:iCs/>
          <w:sz w:val="20"/>
          <w:szCs w:val="20"/>
        </w:rPr>
        <w:t>SAC- Staff Advisory Council</w:t>
      </w:r>
    </w:p>
    <w:p w14:paraId="1DB850B9" w14:textId="77777777" w:rsidR="0091023B" w:rsidRPr="00543233" w:rsidRDefault="0091023B" w:rsidP="0091023B">
      <w:pPr>
        <w:spacing w:after="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TSD- Technical Services Division</w:t>
      </w:r>
    </w:p>
    <w:p w14:paraId="615A9C57" w14:textId="77777777" w:rsidR="004C0537" w:rsidRDefault="004C0537"/>
    <w:sectPr w:rsidR="004C0537" w:rsidSect="00910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5BE0"/>
    <w:multiLevelType w:val="hybridMultilevel"/>
    <w:tmpl w:val="CEC4E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D382B"/>
    <w:multiLevelType w:val="hybridMultilevel"/>
    <w:tmpl w:val="4C8E4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664DC"/>
    <w:multiLevelType w:val="multilevel"/>
    <w:tmpl w:val="40743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B758D9"/>
    <w:multiLevelType w:val="hybridMultilevel"/>
    <w:tmpl w:val="3A9E3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7062A"/>
    <w:multiLevelType w:val="hybridMultilevel"/>
    <w:tmpl w:val="7696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D6310"/>
    <w:multiLevelType w:val="hybridMultilevel"/>
    <w:tmpl w:val="31141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942042">
    <w:abstractNumId w:val="3"/>
  </w:num>
  <w:num w:numId="2" w16cid:durableId="1231960902">
    <w:abstractNumId w:val="1"/>
  </w:num>
  <w:num w:numId="3" w16cid:durableId="1691949734">
    <w:abstractNumId w:val="5"/>
  </w:num>
  <w:num w:numId="4" w16cid:durableId="335496242">
    <w:abstractNumId w:val="2"/>
  </w:num>
  <w:num w:numId="5" w16cid:durableId="1461848073">
    <w:abstractNumId w:val="0"/>
  </w:num>
  <w:num w:numId="6" w16cid:durableId="6386529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23B"/>
    <w:rsid w:val="00006055"/>
    <w:rsid w:val="00007568"/>
    <w:rsid w:val="0001141B"/>
    <w:rsid w:val="0001270B"/>
    <w:rsid w:val="0002195F"/>
    <w:rsid w:val="000233F1"/>
    <w:rsid w:val="000310A6"/>
    <w:rsid w:val="0003717D"/>
    <w:rsid w:val="00037F49"/>
    <w:rsid w:val="00045F96"/>
    <w:rsid w:val="0005155C"/>
    <w:rsid w:val="000548F2"/>
    <w:rsid w:val="000562E5"/>
    <w:rsid w:val="00080B60"/>
    <w:rsid w:val="00085F8C"/>
    <w:rsid w:val="000A468D"/>
    <w:rsid w:val="000C5E75"/>
    <w:rsid w:val="000E49DE"/>
    <w:rsid w:val="000F2EAC"/>
    <w:rsid w:val="001014F5"/>
    <w:rsid w:val="00102364"/>
    <w:rsid w:val="00121686"/>
    <w:rsid w:val="001272E2"/>
    <w:rsid w:val="00134B88"/>
    <w:rsid w:val="00146B51"/>
    <w:rsid w:val="001624D3"/>
    <w:rsid w:val="00164339"/>
    <w:rsid w:val="00165057"/>
    <w:rsid w:val="00171A3A"/>
    <w:rsid w:val="00171F48"/>
    <w:rsid w:val="001765AC"/>
    <w:rsid w:val="00176D65"/>
    <w:rsid w:val="0018742F"/>
    <w:rsid w:val="00191170"/>
    <w:rsid w:val="001937DD"/>
    <w:rsid w:val="00194045"/>
    <w:rsid w:val="001A7CCD"/>
    <w:rsid w:val="001B72CB"/>
    <w:rsid w:val="001D5806"/>
    <w:rsid w:val="001E2978"/>
    <w:rsid w:val="002052D3"/>
    <w:rsid w:val="002052E8"/>
    <w:rsid w:val="00206522"/>
    <w:rsid w:val="00210FEC"/>
    <w:rsid w:val="00221794"/>
    <w:rsid w:val="002242F8"/>
    <w:rsid w:val="0022563F"/>
    <w:rsid w:val="00227879"/>
    <w:rsid w:val="002316FE"/>
    <w:rsid w:val="00242711"/>
    <w:rsid w:val="00252259"/>
    <w:rsid w:val="002654F0"/>
    <w:rsid w:val="002656C8"/>
    <w:rsid w:val="00275696"/>
    <w:rsid w:val="0027625B"/>
    <w:rsid w:val="00290998"/>
    <w:rsid w:val="002B422A"/>
    <w:rsid w:val="002E78CE"/>
    <w:rsid w:val="002F69B5"/>
    <w:rsid w:val="00302338"/>
    <w:rsid w:val="00311F65"/>
    <w:rsid w:val="00312239"/>
    <w:rsid w:val="00312BD4"/>
    <w:rsid w:val="00320841"/>
    <w:rsid w:val="003300A7"/>
    <w:rsid w:val="0033313B"/>
    <w:rsid w:val="00353DC0"/>
    <w:rsid w:val="00362B03"/>
    <w:rsid w:val="0037224E"/>
    <w:rsid w:val="0038160A"/>
    <w:rsid w:val="00385D46"/>
    <w:rsid w:val="003B2AC9"/>
    <w:rsid w:val="003B650C"/>
    <w:rsid w:val="003D38B6"/>
    <w:rsid w:val="003D7620"/>
    <w:rsid w:val="003E3ABE"/>
    <w:rsid w:val="003F10ED"/>
    <w:rsid w:val="003F3382"/>
    <w:rsid w:val="00405263"/>
    <w:rsid w:val="00417F59"/>
    <w:rsid w:val="004371A2"/>
    <w:rsid w:val="004476CF"/>
    <w:rsid w:val="0045299F"/>
    <w:rsid w:val="00453DFE"/>
    <w:rsid w:val="004928C8"/>
    <w:rsid w:val="004A3BBD"/>
    <w:rsid w:val="004C0537"/>
    <w:rsid w:val="004C53E4"/>
    <w:rsid w:val="004D711A"/>
    <w:rsid w:val="004E2DA5"/>
    <w:rsid w:val="004F5023"/>
    <w:rsid w:val="00501156"/>
    <w:rsid w:val="005263E5"/>
    <w:rsid w:val="00535F91"/>
    <w:rsid w:val="005368FB"/>
    <w:rsid w:val="00551B41"/>
    <w:rsid w:val="00560B75"/>
    <w:rsid w:val="00574848"/>
    <w:rsid w:val="0057757E"/>
    <w:rsid w:val="00581B88"/>
    <w:rsid w:val="0059456F"/>
    <w:rsid w:val="00596ABF"/>
    <w:rsid w:val="005B4F1B"/>
    <w:rsid w:val="005C7C66"/>
    <w:rsid w:val="005D3F66"/>
    <w:rsid w:val="005D4590"/>
    <w:rsid w:val="005D6B44"/>
    <w:rsid w:val="005E7502"/>
    <w:rsid w:val="005F0749"/>
    <w:rsid w:val="006153E6"/>
    <w:rsid w:val="0062749C"/>
    <w:rsid w:val="00645CF6"/>
    <w:rsid w:val="006461C6"/>
    <w:rsid w:val="006739BF"/>
    <w:rsid w:val="006816B5"/>
    <w:rsid w:val="006839C8"/>
    <w:rsid w:val="00686FED"/>
    <w:rsid w:val="0069054F"/>
    <w:rsid w:val="006A1D54"/>
    <w:rsid w:val="006A5A40"/>
    <w:rsid w:val="006B7FB6"/>
    <w:rsid w:val="006E0200"/>
    <w:rsid w:val="006F0776"/>
    <w:rsid w:val="006F68FB"/>
    <w:rsid w:val="00714AE9"/>
    <w:rsid w:val="00735440"/>
    <w:rsid w:val="00752698"/>
    <w:rsid w:val="0075635A"/>
    <w:rsid w:val="007715EC"/>
    <w:rsid w:val="007753B5"/>
    <w:rsid w:val="007807BE"/>
    <w:rsid w:val="00796F10"/>
    <w:rsid w:val="007A5A2E"/>
    <w:rsid w:val="007B7B3C"/>
    <w:rsid w:val="007C0D07"/>
    <w:rsid w:val="007C1ABE"/>
    <w:rsid w:val="007C7C67"/>
    <w:rsid w:val="007D14AA"/>
    <w:rsid w:val="007F017F"/>
    <w:rsid w:val="00802108"/>
    <w:rsid w:val="00817347"/>
    <w:rsid w:val="008225E7"/>
    <w:rsid w:val="008330F5"/>
    <w:rsid w:val="00836790"/>
    <w:rsid w:val="00846571"/>
    <w:rsid w:val="00851223"/>
    <w:rsid w:val="00862D3F"/>
    <w:rsid w:val="00890DDF"/>
    <w:rsid w:val="00893244"/>
    <w:rsid w:val="008A6202"/>
    <w:rsid w:val="008A6B71"/>
    <w:rsid w:val="008C13B5"/>
    <w:rsid w:val="008C6E6F"/>
    <w:rsid w:val="0091023B"/>
    <w:rsid w:val="0091682F"/>
    <w:rsid w:val="00937FEC"/>
    <w:rsid w:val="0095588E"/>
    <w:rsid w:val="00962F38"/>
    <w:rsid w:val="00963AC0"/>
    <w:rsid w:val="00967D05"/>
    <w:rsid w:val="009762B2"/>
    <w:rsid w:val="00984E34"/>
    <w:rsid w:val="00986E54"/>
    <w:rsid w:val="00992539"/>
    <w:rsid w:val="00992FD1"/>
    <w:rsid w:val="009A04C6"/>
    <w:rsid w:val="009B2C55"/>
    <w:rsid w:val="009F58C6"/>
    <w:rsid w:val="009F5D65"/>
    <w:rsid w:val="00A02DAD"/>
    <w:rsid w:val="00A05C15"/>
    <w:rsid w:val="00A70AEC"/>
    <w:rsid w:val="00A932AB"/>
    <w:rsid w:val="00AA34C7"/>
    <w:rsid w:val="00AC46E4"/>
    <w:rsid w:val="00AC5E1E"/>
    <w:rsid w:val="00AF3710"/>
    <w:rsid w:val="00AF7CEC"/>
    <w:rsid w:val="00B0313E"/>
    <w:rsid w:val="00B23CC5"/>
    <w:rsid w:val="00B25C25"/>
    <w:rsid w:val="00B2690E"/>
    <w:rsid w:val="00B26EC1"/>
    <w:rsid w:val="00B419D7"/>
    <w:rsid w:val="00B50DD2"/>
    <w:rsid w:val="00B57D2B"/>
    <w:rsid w:val="00BB334A"/>
    <w:rsid w:val="00BC5E6E"/>
    <w:rsid w:val="00BE46AE"/>
    <w:rsid w:val="00BF1BA5"/>
    <w:rsid w:val="00BF1DC3"/>
    <w:rsid w:val="00C02E6A"/>
    <w:rsid w:val="00C03814"/>
    <w:rsid w:val="00C13E60"/>
    <w:rsid w:val="00C17B5D"/>
    <w:rsid w:val="00C22E3E"/>
    <w:rsid w:val="00C23ADD"/>
    <w:rsid w:val="00C26E22"/>
    <w:rsid w:val="00C27285"/>
    <w:rsid w:val="00C44527"/>
    <w:rsid w:val="00C5572A"/>
    <w:rsid w:val="00C73AE9"/>
    <w:rsid w:val="00C7580F"/>
    <w:rsid w:val="00C76213"/>
    <w:rsid w:val="00C8114D"/>
    <w:rsid w:val="00C85E04"/>
    <w:rsid w:val="00CA75B0"/>
    <w:rsid w:val="00CB094B"/>
    <w:rsid w:val="00CB1C1C"/>
    <w:rsid w:val="00CE2D69"/>
    <w:rsid w:val="00CE5D26"/>
    <w:rsid w:val="00CF2CF1"/>
    <w:rsid w:val="00CF754B"/>
    <w:rsid w:val="00D03D61"/>
    <w:rsid w:val="00D17F57"/>
    <w:rsid w:val="00D235FE"/>
    <w:rsid w:val="00D313CD"/>
    <w:rsid w:val="00D31A1E"/>
    <w:rsid w:val="00D34332"/>
    <w:rsid w:val="00D54ED8"/>
    <w:rsid w:val="00D55908"/>
    <w:rsid w:val="00D74DF4"/>
    <w:rsid w:val="00D97B9F"/>
    <w:rsid w:val="00DA4338"/>
    <w:rsid w:val="00DB578B"/>
    <w:rsid w:val="00DB5AAD"/>
    <w:rsid w:val="00DE0683"/>
    <w:rsid w:val="00DF37D1"/>
    <w:rsid w:val="00E21F0E"/>
    <w:rsid w:val="00E3647F"/>
    <w:rsid w:val="00E405E9"/>
    <w:rsid w:val="00E50014"/>
    <w:rsid w:val="00E521A7"/>
    <w:rsid w:val="00E57999"/>
    <w:rsid w:val="00E72673"/>
    <w:rsid w:val="00E81976"/>
    <w:rsid w:val="00E86D8D"/>
    <w:rsid w:val="00E955B3"/>
    <w:rsid w:val="00EB0E03"/>
    <w:rsid w:val="00EC394A"/>
    <w:rsid w:val="00EC50CA"/>
    <w:rsid w:val="00EC5B43"/>
    <w:rsid w:val="00ED3268"/>
    <w:rsid w:val="00EE52BD"/>
    <w:rsid w:val="00EE6772"/>
    <w:rsid w:val="00EF6231"/>
    <w:rsid w:val="00F12715"/>
    <w:rsid w:val="00F4362B"/>
    <w:rsid w:val="00F45EC1"/>
    <w:rsid w:val="00F46D19"/>
    <w:rsid w:val="00F5407E"/>
    <w:rsid w:val="00F70B48"/>
    <w:rsid w:val="00F86C93"/>
    <w:rsid w:val="00F90386"/>
    <w:rsid w:val="00FB12A9"/>
    <w:rsid w:val="00FB3AA5"/>
    <w:rsid w:val="00FC4A55"/>
    <w:rsid w:val="00FD2F85"/>
    <w:rsid w:val="00FD6A85"/>
    <w:rsid w:val="00FF07C4"/>
    <w:rsid w:val="00FF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9CDC5"/>
  <w15:chartTrackingRefBased/>
  <w15:docId w15:val="{FFF8817E-61C8-4859-9A8D-65CF6260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23B"/>
  </w:style>
  <w:style w:type="paragraph" w:styleId="Heading1">
    <w:name w:val="heading 1"/>
    <w:basedOn w:val="Normal"/>
    <w:next w:val="Normal"/>
    <w:link w:val="Heading1Char"/>
    <w:uiPriority w:val="9"/>
    <w:qFormat/>
    <w:rsid w:val="00910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2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2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2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2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2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2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2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2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2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2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2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2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2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2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2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2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2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4310</TotalTime>
  <Pages>2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Postula, Stefanie B</dc:creator>
  <cp:keywords/>
  <dc:description/>
  <cp:lastModifiedBy>Postula, Stefanie B</cp:lastModifiedBy>
  <cp:revision>260</cp:revision>
  <dcterms:created xsi:type="dcterms:W3CDTF">2026-05-15T18:03:00Z</dcterms:created>
  <dcterms:modified xsi:type="dcterms:W3CDTF">2026-06-15T22:00:00Z</dcterms:modified>
</cp:coreProperties>
</file>